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992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4"/>
        <w:gridCol w:w="4678"/>
      </w:tblGrid>
      <w:tr w:rsidR="00D9175B" w:rsidRPr="00B073D4" w:rsidTr="00A23438">
        <w:tc>
          <w:tcPr>
            <w:tcW w:w="5244" w:type="dxa"/>
          </w:tcPr>
          <w:p w:rsidR="00D9175B" w:rsidRPr="00B073D4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Pr="00B073D4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 w:rsidR="0052756B"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Pr="00B073D4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Pr="00B073D4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52756B"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И.Н. Исламов</w:t>
            </w:r>
          </w:p>
          <w:p w:rsidR="00883C4E" w:rsidRPr="00B073D4" w:rsidRDefault="008F676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A5B5B"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883C4E"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FA5B5B"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</w:t>
            </w:r>
            <w:r w:rsidR="0052756B"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345368"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883C4E"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Pr="00B073D4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3D767D" w:rsidRPr="00B073D4" w:rsidRDefault="00D9175B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</w:t>
            </w:r>
            <w:r w:rsidR="003D767D"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A05E3" w:rsidRPr="00B073D4" w:rsidRDefault="00D9175B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Председатель ПДК </w:t>
            </w:r>
          </w:p>
          <w:p w:rsidR="00D9175B" w:rsidRPr="00B073D4" w:rsidRDefault="00D9175B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 и НЛ</w:t>
            </w:r>
          </w:p>
          <w:p w:rsidR="00D9175B" w:rsidRPr="00B073D4" w:rsidRDefault="00D9175B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Pr="00B073D4" w:rsidRDefault="004F1891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</w:t>
            </w:r>
            <w:r w:rsidR="00166C3C"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</w:t>
            </w:r>
            <w:r w:rsidR="00D9175B"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756B"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Н.Ф. Ганиев</w:t>
            </w:r>
          </w:p>
          <w:p w:rsidR="00D9175B" w:rsidRPr="00B073D4" w:rsidRDefault="008F676D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F6994"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D9175B"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6A6887"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</w:t>
            </w:r>
            <w:r w:rsidR="0052756B"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345368"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D9175B" w:rsidRPr="00B07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Pr="00B073D4" w:rsidRDefault="00D9175B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Pr="00B073D4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Pr="00B073D4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E60C15" w:rsidRPr="00B073D4" w:rsidRDefault="0052756B" w:rsidP="008A3B35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b/>
          <w:sz w:val="24"/>
          <w:szCs w:val="24"/>
        </w:rPr>
        <w:t xml:space="preserve">ПДО </w:t>
      </w:r>
      <w:r w:rsidR="00891E6D" w:rsidRPr="00B073D4">
        <w:rPr>
          <w:rFonts w:ascii="Times New Roman" w:eastAsia="Times New Roman" w:hAnsi="Times New Roman" w:cs="Times New Roman"/>
          <w:b/>
          <w:sz w:val="24"/>
          <w:szCs w:val="24"/>
        </w:rPr>
        <w:t>28-БНГРЭ-2021</w:t>
      </w:r>
      <w:r w:rsidRPr="00B073D4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E60C15" w:rsidRPr="00B073D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F5C0D" w:rsidRPr="00B073D4">
        <w:rPr>
          <w:rFonts w:ascii="Times New Roman" w:eastAsia="Times New Roman" w:hAnsi="Times New Roman" w:cs="Times New Roman"/>
          <w:b/>
          <w:sz w:val="24"/>
          <w:szCs w:val="24"/>
        </w:rPr>
        <w:t>Реализация невостребованных ликвидных, неликвидных активов, принадлежащих ООО «БНГРЭ</w:t>
      </w:r>
      <w:r w:rsidR="00891E6D" w:rsidRPr="00B073D4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F5C0D" w:rsidRPr="00B073D4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096C8F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891E6D" w:rsidRPr="00B073D4">
        <w:rPr>
          <w:rFonts w:ascii="Times New Roman" w:eastAsia="Times New Roman" w:hAnsi="Times New Roman" w:cs="Times New Roman"/>
          <w:b/>
          <w:sz w:val="24"/>
          <w:szCs w:val="24"/>
        </w:rPr>
        <w:t>Насосы</w:t>
      </w:r>
      <w:r w:rsidR="00E60C15" w:rsidRPr="00B073D4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E60C15" w:rsidRPr="00B073D4" w:rsidRDefault="00E60C15" w:rsidP="003A1EC9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3973" w:rsidRPr="00B073D4" w:rsidRDefault="0072397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B073D4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73147C" w:rsidRPr="00B073D4">
        <w:rPr>
          <w:rFonts w:ascii="Times New Roman" w:eastAsia="Times New Roman" w:hAnsi="Times New Roman" w:cs="Times New Roman"/>
          <w:sz w:val="24"/>
          <w:szCs w:val="24"/>
        </w:rPr>
        <w:t>продажи</w:t>
      </w:r>
    </w:p>
    <w:p w:rsidR="00723973" w:rsidRPr="00BC125A" w:rsidRDefault="0052756B" w:rsidP="003A1EC9">
      <w:pPr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b/>
          <w:sz w:val="24"/>
          <w:szCs w:val="24"/>
        </w:rPr>
        <w:t xml:space="preserve">Невостребованные ликвидные, неликвидные активы, принадлежащие ООО </w:t>
      </w:r>
      <w:r w:rsidRPr="00BC125A">
        <w:rPr>
          <w:rFonts w:ascii="Times New Roman" w:eastAsia="Times New Roman" w:hAnsi="Times New Roman" w:cs="Times New Roman"/>
          <w:b/>
          <w:sz w:val="24"/>
          <w:szCs w:val="24"/>
        </w:rPr>
        <w:t>«БНГРЭ»</w:t>
      </w:r>
      <w:r w:rsidR="00E60C15" w:rsidRPr="00BC125A">
        <w:rPr>
          <w:rFonts w:ascii="Times New Roman" w:eastAsia="Times New Roman" w:hAnsi="Times New Roman" w:cs="Times New Roman"/>
          <w:sz w:val="24"/>
          <w:szCs w:val="24"/>
        </w:rPr>
        <w:t>, указан</w:t>
      </w:r>
      <w:r w:rsidR="003E14A9" w:rsidRPr="00BC125A">
        <w:rPr>
          <w:rFonts w:ascii="Times New Roman" w:eastAsia="Times New Roman" w:hAnsi="Times New Roman" w:cs="Times New Roman"/>
          <w:sz w:val="24"/>
          <w:szCs w:val="24"/>
        </w:rPr>
        <w:t>ы</w:t>
      </w:r>
      <w:r w:rsidR="00723973" w:rsidRPr="00BC125A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</w:t>
      </w:r>
      <w:r w:rsidR="00E60C15" w:rsidRPr="00BC125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E14A9" w:rsidRPr="00BC12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23973" w:rsidRPr="00BC125A">
        <w:rPr>
          <w:rFonts w:ascii="Times New Roman" w:eastAsia="Times New Roman" w:hAnsi="Times New Roman" w:cs="Times New Roman"/>
          <w:sz w:val="24"/>
          <w:szCs w:val="24"/>
        </w:rPr>
        <w:t>определяющ</w:t>
      </w:r>
      <w:r w:rsidR="00320D5A" w:rsidRPr="00BC125A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723973" w:rsidRPr="00BC125A">
        <w:rPr>
          <w:rFonts w:ascii="Times New Roman" w:eastAsia="Times New Roman" w:hAnsi="Times New Roman" w:cs="Times New Roman"/>
          <w:sz w:val="24"/>
          <w:szCs w:val="24"/>
        </w:rPr>
        <w:t xml:space="preserve"> основные параметры реализуемых активов (</w:t>
      </w:r>
      <w:r w:rsidR="00A200CA" w:rsidRPr="00BC125A">
        <w:rPr>
          <w:rFonts w:ascii="Times New Roman" w:eastAsia="Times New Roman" w:hAnsi="Times New Roman" w:cs="Times New Roman"/>
          <w:sz w:val="24"/>
          <w:szCs w:val="24"/>
        </w:rPr>
        <w:t>Раздел 7)</w:t>
      </w:r>
      <w:r w:rsidR="003E14A9" w:rsidRPr="00BC125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3973" w:rsidRPr="00BC125A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25A">
        <w:rPr>
          <w:rFonts w:ascii="Times New Roman" w:eastAsia="Times New Roman" w:hAnsi="Times New Roman" w:cs="Times New Roman"/>
          <w:sz w:val="24"/>
          <w:szCs w:val="24"/>
        </w:rPr>
        <w:t>Продавец</w:t>
      </w:r>
      <w:r w:rsidR="003E14A9" w:rsidRPr="00BC125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723973" w:rsidRPr="00BC125A" w:rsidRDefault="00723973" w:rsidP="003A1EC9">
      <w:pPr>
        <w:autoSpaceDE w:val="0"/>
        <w:autoSpaceDN w:val="0"/>
        <w:adjustRightInd w:val="0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25A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723973" w:rsidRPr="00BC125A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25A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  <w:r w:rsidR="003E14A9" w:rsidRPr="00BC125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408A7" w:rsidRPr="00BC125A" w:rsidRDefault="00B408A7" w:rsidP="003A1EC9">
      <w:pPr>
        <w:pStyle w:val="a3"/>
        <w:ind w:left="792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BC125A" w:rsidRDefault="003542C3" w:rsidP="003A1EC9">
      <w:pPr>
        <w:pStyle w:val="a3"/>
        <w:numPr>
          <w:ilvl w:val="2"/>
          <w:numId w:val="9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25A">
        <w:rPr>
          <w:rFonts w:ascii="Times New Roman" w:eastAsia="Times New Roman" w:hAnsi="Times New Roman" w:cs="Times New Roman"/>
          <w:sz w:val="24"/>
          <w:szCs w:val="24"/>
        </w:rPr>
        <w:t>Оценочная</w:t>
      </w:r>
      <w:r w:rsidR="004E3247" w:rsidRPr="00BC125A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723973" w:rsidRPr="00BC125A">
        <w:rPr>
          <w:rFonts w:ascii="Times New Roman" w:eastAsia="Times New Roman" w:hAnsi="Times New Roman" w:cs="Times New Roman"/>
          <w:sz w:val="24"/>
          <w:szCs w:val="24"/>
        </w:rPr>
        <w:t xml:space="preserve">тоимость </w:t>
      </w:r>
      <w:r w:rsidR="0052756B" w:rsidRPr="00BC125A">
        <w:rPr>
          <w:rFonts w:ascii="Times New Roman" w:eastAsia="Times New Roman" w:hAnsi="Times New Roman" w:cs="Times New Roman"/>
          <w:sz w:val="24"/>
          <w:szCs w:val="24"/>
        </w:rPr>
        <w:t>невостребованных ликвидных, неликвидных активов</w:t>
      </w:r>
      <w:r w:rsidR="00DF20D3" w:rsidRPr="00BC125A"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BC125A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2937CD" w:rsidRPr="00B073D4" w:rsidRDefault="002937CD" w:rsidP="002937CD">
      <w:pPr>
        <w:pStyle w:val="a3"/>
        <w:numPr>
          <w:ilvl w:val="1"/>
          <w:numId w:val="9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sz w:val="24"/>
          <w:szCs w:val="24"/>
        </w:rPr>
        <w:t>Место передачи невостребованных ликвидных, неликвидных активов:</w:t>
      </w:r>
    </w:p>
    <w:p w:rsidR="0021786E" w:rsidRPr="00B073D4" w:rsidRDefault="0021786E" w:rsidP="0021786E">
      <w:pPr>
        <w:pStyle w:val="a3"/>
        <w:ind w:left="480" w:right="2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73D4">
        <w:rPr>
          <w:iCs/>
          <w:sz w:val="24"/>
          <w:szCs w:val="24"/>
        </w:rPr>
        <w:t xml:space="preserve">- </w:t>
      </w:r>
      <w:r w:rsidRPr="00B073D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96C8F" w:rsidRPr="00B93EDB">
        <w:rPr>
          <w:rFonts w:ascii="Times New Roman" w:eastAsia="Times New Roman" w:hAnsi="Times New Roman" w:cs="Times New Roman"/>
          <w:b/>
          <w:sz w:val="24"/>
          <w:szCs w:val="24"/>
        </w:rPr>
        <w:t xml:space="preserve">п. Таёжный, </w:t>
      </w:r>
      <w:proofErr w:type="spellStart"/>
      <w:r w:rsidR="00096C8F" w:rsidRPr="00B93EDB">
        <w:rPr>
          <w:rFonts w:ascii="Times New Roman" w:eastAsia="Times New Roman" w:hAnsi="Times New Roman" w:cs="Times New Roman"/>
          <w:b/>
          <w:sz w:val="24"/>
          <w:szCs w:val="24"/>
        </w:rPr>
        <w:t>Богучанский</w:t>
      </w:r>
      <w:proofErr w:type="spellEnd"/>
      <w:r w:rsidR="00096C8F" w:rsidRPr="00B93EDB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район, Красноярский край</w:t>
      </w:r>
    </w:p>
    <w:p w:rsidR="00723973" w:rsidRPr="00B073D4" w:rsidRDefault="009B52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b/>
          <w:iCs/>
          <w:sz w:val="24"/>
          <w:szCs w:val="24"/>
        </w:rPr>
        <w:t>Форма, сроки и порядок оплаты сделки</w:t>
      </w:r>
      <w:r w:rsidR="00723973" w:rsidRPr="00B073D4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9B5263" w:rsidRPr="00B073D4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sz w:val="24"/>
          <w:szCs w:val="24"/>
        </w:rPr>
        <w:t>Сделка осуществляется путем заключения договора купли-продажи, составленного по форме, определенной ПДО.</w:t>
      </w:r>
    </w:p>
    <w:p w:rsidR="009B5263" w:rsidRPr="00B073D4" w:rsidRDefault="0030098F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F20D3" w:rsidRPr="00B073D4">
        <w:rPr>
          <w:rFonts w:ascii="Times New Roman" w:eastAsia="Times New Roman" w:hAnsi="Times New Roman" w:cs="Times New Roman"/>
          <w:sz w:val="24"/>
          <w:szCs w:val="24"/>
        </w:rPr>
        <w:t>пособ о</w:t>
      </w:r>
      <w:r w:rsidR="009B5263" w:rsidRPr="00B073D4">
        <w:rPr>
          <w:rFonts w:ascii="Times New Roman" w:eastAsia="Times New Roman" w:hAnsi="Times New Roman" w:cs="Times New Roman"/>
          <w:sz w:val="24"/>
          <w:szCs w:val="24"/>
        </w:rPr>
        <w:t>плат</w:t>
      </w:r>
      <w:r w:rsidR="00DF20D3" w:rsidRPr="00B073D4">
        <w:rPr>
          <w:rFonts w:ascii="Times New Roman" w:eastAsia="Times New Roman" w:hAnsi="Times New Roman" w:cs="Times New Roman"/>
          <w:sz w:val="24"/>
          <w:szCs w:val="24"/>
        </w:rPr>
        <w:t>ы</w:t>
      </w:r>
      <w:r w:rsidR="009B5263" w:rsidRPr="00B073D4">
        <w:rPr>
          <w:rFonts w:ascii="Times New Roman" w:eastAsia="Times New Roman" w:hAnsi="Times New Roman" w:cs="Times New Roman"/>
          <w:sz w:val="24"/>
          <w:szCs w:val="24"/>
        </w:rPr>
        <w:t xml:space="preserve"> реализуемых </w:t>
      </w:r>
      <w:r w:rsidR="002C398D" w:rsidRPr="00B073D4">
        <w:rPr>
          <w:rFonts w:ascii="Times New Roman" w:eastAsia="Times New Roman" w:hAnsi="Times New Roman" w:cs="Times New Roman"/>
          <w:sz w:val="24"/>
          <w:szCs w:val="24"/>
        </w:rPr>
        <w:t>активов</w:t>
      </w:r>
      <w:r w:rsidR="009B5263" w:rsidRPr="00B07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20D3" w:rsidRPr="00B073D4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9B5263" w:rsidRPr="00B07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20D3" w:rsidRPr="00B073D4">
        <w:rPr>
          <w:rFonts w:ascii="Times New Roman" w:eastAsia="Times New Roman" w:hAnsi="Times New Roman" w:cs="Times New Roman"/>
          <w:sz w:val="24"/>
          <w:szCs w:val="24"/>
        </w:rPr>
        <w:t>100%-ная</w:t>
      </w:r>
      <w:r w:rsidR="00A200CA" w:rsidRPr="00B07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5263" w:rsidRPr="00B073D4">
        <w:rPr>
          <w:rFonts w:ascii="Times New Roman" w:eastAsia="Times New Roman" w:hAnsi="Times New Roman" w:cs="Times New Roman"/>
          <w:sz w:val="24"/>
          <w:szCs w:val="24"/>
        </w:rPr>
        <w:t>предварительн</w:t>
      </w:r>
      <w:r w:rsidR="00DF20D3" w:rsidRPr="00B073D4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9B5263" w:rsidRPr="00B073D4">
        <w:rPr>
          <w:rFonts w:ascii="Times New Roman" w:eastAsia="Times New Roman" w:hAnsi="Times New Roman" w:cs="Times New Roman"/>
          <w:sz w:val="24"/>
          <w:szCs w:val="24"/>
        </w:rPr>
        <w:t xml:space="preserve"> оплат</w:t>
      </w:r>
      <w:r w:rsidR="00DF20D3" w:rsidRPr="00B073D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9B5263" w:rsidRPr="00B073D4">
        <w:rPr>
          <w:rFonts w:ascii="Times New Roman" w:eastAsia="Times New Roman" w:hAnsi="Times New Roman" w:cs="Times New Roman"/>
          <w:sz w:val="24"/>
          <w:szCs w:val="24"/>
        </w:rPr>
        <w:t>, в безналичной форме, путем перечисления средств, определенных договором купли-продажи, на расчетный счет Продавца.</w:t>
      </w:r>
    </w:p>
    <w:p w:rsidR="002245E9" w:rsidRPr="00B073D4" w:rsidRDefault="00B6411B" w:rsidP="002245E9">
      <w:pPr>
        <w:pStyle w:val="a3"/>
        <w:numPr>
          <w:ilvl w:val="1"/>
          <w:numId w:val="1"/>
        </w:numPr>
        <w:ind w:left="360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sz w:val="24"/>
          <w:szCs w:val="24"/>
        </w:rPr>
        <w:t>Плановые сроки реализации:</w:t>
      </w:r>
    </w:p>
    <w:p w:rsidR="00DF7510" w:rsidRPr="00B073D4" w:rsidRDefault="00DF7510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2245E9" w:rsidRPr="00B073D4">
        <w:rPr>
          <w:rFonts w:ascii="Times New Roman" w:eastAsia="Times New Roman" w:hAnsi="Times New Roman" w:cs="Times New Roman"/>
          <w:sz w:val="24"/>
          <w:szCs w:val="24"/>
        </w:rPr>
        <w:t>ЛОТ</w:t>
      </w:r>
      <w:r w:rsidR="00BC5451" w:rsidRPr="00B07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45E9" w:rsidRPr="00B073D4">
        <w:rPr>
          <w:rFonts w:ascii="Times New Roman" w:eastAsia="Times New Roman" w:hAnsi="Times New Roman" w:cs="Times New Roman"/>
          <w:sz w:val="24"/>
          <w:szCs w:val="24"/>
        </w:rPr>
        <w:t xml:space="preserve">№1 </w:t>
      </w:r>
      <w:r w:rsidR="0030098F" w:rsidRPr="00B073D4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245E9" w:rsidRPr="00B07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5607" w:rsidRPr="00B073D4">
        <w:rPr>
          <w:rFonts w:ascii="Times New Roman" w:eastAsia="Times New Roman" w:hAnsi="Times New Roman" w:cs="Times New Roman"/>
          <w:sz w:val="24"/>
          <w:szCs w:val="24"/>
        </w:rPr>
        <w:t>ию</w:t>
      </w:r>
      <w:r w:rsidR="00B00002" w:rsidRPr="00B073D4">
        <w:rPr>
          <w:rFonts w:ascii="Times New Roman" w:eastAsia="Times New Roman" w:hAnsi="Times New Roman" w:cs="Times New Roman"/>
          <w:sz w:val="24"/>
          <w:szCs w:val="24"/>
        </w:rPr>
        <w:t>л</w:t>
      </w:r>
      <w:r w:rsidR="003E5607" w:rsidRPr="00B073D4">
        <w:rPr>
          <w:rFonts w:ascii="Times New Roman" w:eastAsia="Times New Roman" w:hAnsi="Times New Roman" w:cs="Times New Roman"/>
          <w:sz w:val="24"/>
          <w:szCs w:val="24"/>
        </w:rPr>
        <w:t>ь</w:t>
      </w:r>
      <w:r w:rsidR="007B71BF" w:rsidRPr="00B073D4">
        <w:rPr>
          <w:rFonts w:ascii="Times New Roman" w:eastAsia="Times New Roman" w:hAnsi="Times New Roman" w:cs="Times New Roman"/>
          <w:sz w:val="24"/>
          <w:szCs w:val="24"/>
        </w:rPr>
        <w:t>-декабрь</w:t>
      </w:r>
      <w:r w:rsidR="00FD690A" w:rsidRPr="00B07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756B" w:rsidRPr="00B073D4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345368" w:rsidRPr="00B073D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073D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B14563" w:rsidRPr="00B073D4" w:rsidRDefault="00B145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b/>
          <w:iCs/>
          <w:sz w:val="24"/>
          <w:szCs w:val="24"/>
        </w:rPr>
        <w:t>Условия и порядок оценки Оферт</w:t>
      </w:r>
    </w:p>
    <w:p w:rsidR="00DF20D3" w:rsidRPr="00B073D4" w:rsidRDefault="00B14563" w:rsidP="00DF20D3">
      <w:pPr>
        <w:pStyle w:val="a3"/>
        <w:numPr>
          <w:ilvl w:val="1"/>
          <w:numId w:val="1"/>
        </w:numPr>
        <w:tabs>
          <w:tab w:val="clear" w:pos="432"/>
          <w:tab w:val="left" w:pos="426"/>
        </w:tabs>
        <w:spacing w:after="0" w:line="340" w:lineRule="exact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 w:rsidRPr="00B073D4">
        <w:rPr>
          <w:rFonts w:ascii="Times New Roman" w:eastAsia="Times New Roman" w:hAnsi="Times New Roman" w:cs="Times New Roman"/>
          <w:sz w:val="24"/>
          <w:szCs w:val="24"/>
        </w:rPr>
        <w:t>, гарантирующим самовывоз с мест хранения МПЗ</w:t>
      </w:r>
      <w:r w:rsidRPr="00B073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B073D4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sz w:val="24"/>
          <w:szCs w:val="24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B073D4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Основным критерием выбора победителя при реализации активов является </w:t>
      </w:r>
      <w:r w:rsidR="00992DA0" w:rsidRPr="00B073D4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B073D4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Pr="00B073D4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B073D4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 w:rsidRPr="00B073D4"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B073D4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B073D4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B073D4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B073D4" w:rsidRDefault="00672426" w:rsidP="00B86327">
      <w:pPr>
        <w:pStyle w:val="a3"/>
        <w:numPr>
          <w:ilvl w:val="2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sz w:val="24"/>
          <w:szCs w:val="24"/>
        </w:rPr>
        <w:t>отозвать поданное предложение;</w:t>
      </w:r>
    </w:p>
    <w:p w:rsidR="00672426" w:rsidRPr="00B073D4" w:rsidRDefault="00672426" w:rsidP="00B86327">
      <w:pPr>
        <w:pStyle w:val="a3"/>
        <w:numPr>
          <w:ilvl w:val="2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B073D4" w:rsidRDefault="00B86327" w:rsidP="00B86327">
      <w:pPr>
        <w:pStyle w:val="a3"/>
        <w:ind w:left="558" w:right="227" w:hanging="5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sz w:val="24"/>
          <w:szCs w:val="24"/>
        </w:rPr>
        <w:t xml:space="preserve">4.2.3. </w:t>
      </w:r>
      <w:r w:rsidR="00672426" w:rsidRPr="00B073D4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B073D4" w:rsidRDefault="00672426" w:rsidP="00B86327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Pr="00B073D4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B073D4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 w:rsidRPr="00B073D4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  <w:r w:rsidR="00B86327" w:rsidRPr="00B073D4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</w:p>
    <w:p w:rsidR="00672426" w:rsidRPr="00B073D4" w:rsidRDefault="00672426" w:rsidP="003A1EC9">
      <w:pPr>
        <w:autoSpaceDE w:val="0"/>
        <w:autoSpaceDN w:val="0"/>
        <w:adjustRightInd w:val="0"/>
        <w:ind w:right="227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B073D4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B073D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B073D4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sz w:val="24"/>
          <w:szCs w:val="24"/>
        </w:rPr>
        <w:t>заполненное извещение о согласии сделать оферту;</w:t>
      </w:r>
    </w:p>
    <w:p w:rsidR="00672426" w:rsidRPr="00B073D4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sz w:val="24"/>
          <w:szCs w:val="24"/>
        </w:rPr>
        <w:t>предложение о заключении договора;</w:t>
      </w:r>
    </w:p>
    <w:p w:rsidR="00672426" w:rsidRPr="003E14A9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sz w:val="24"/>
          <w:szCs w:val="24"/>
        </w:rPr>
        <w:t>оформленный со стороны покупателя договор купли-продажи с приложениями (при их наличии)</w:t>
      </w:r>
      <w:r w:rsidR="003E14A9" w:rsidRPr="003E14A9">
        <w:t xml:space="preserve"> </w:t>
      </w:r>
      <w:r w:rsidR="003E14A9" w:rsidRPr="003E14A9">
        <w:rPr>
          <w:rFonts w:ascii="Times New Roman" w:hAnsi="Times New Roman" w:cs="Times New Roman"/>
          <w:sz w:val="24"/>
          <w:szCs w:val="24"/>
        </w:rPr>
        <w:t>по форме Продавца без указания суммы договора</w:t>
      </w:r>
      <w:r w:rsidR="00295738" w:rsidRPr="003E14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B073D4" w:rsidRDefault="00295738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B073D4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Pr="00B073D4" w:rsidRDefault="00295738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Pr="00B073D4" w:rsidRDefault="00B6411B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sz w:val="24"/>
          <w:szCs w:val="24"/>
        </w:rPr>
        <w:t xml:space="preserve">Указанный объем реализуемого невостребованного имущества является ориентировочным. Опцион при заключении и исполнении договора составялет </w:t>
      </w:r>
      <w:r w:rsidR="00E40F4A" w:rsidRPr="00B073D4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B073D4">
        <w:rPr>
          <w:rFonts w:ascii="Times New Roman" w:eastAsia="Times New Roman" w:hAnsi="Times New Roman" w:cs="Times New Roman"/>
          <w:sz w:val="24"/>
          <w:szCs w:val="24"/>
        </w:rPr>
        <w:t>% в сторон</w:t>
      </w:r>
      <w:r w:rsidR="00791A2D" w:rsidRPr="00B073D4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073D4">
        <w:rPr>
          <w:rFonts w:ascii="Times New Roman" w:eastAsia="Times New Roman" w:hAnsi="Times New Roman" w:cs="Times New Roman"/>
          <w:sz w:val="24"/>
          <w:szCs w:val="24"/>
        </w:rPr>
        <w:t xml:space="preserve"> уменьшения.</w:t>
      </w:r>
    </w:p>
    <w:p w:rsidR="00A05522" w:rsidRPr="00B073D4" w:rsidRDefault="00A05522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08A7" w:rsidRPr="00B073D4" w:rsidRDefault="00B408A7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159B" w:rsidRPr="00B073D4" w:rsidRDefault="00EA159B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2FE9" w:rsidRPr="00B073D4" w:rsidRDefault="00C92FE9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2FE9" w:rsidRPr="00B073D4" w:rsidRDefault="00C92FE9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2FE9" w:rsidRPr="00B073D4" w:rsidRDefault="00C92FE9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4F0A" w:rsidRPr="00B073D4" w:rsidRDefault="00354F0A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0188" w:rsidRPr="00B073D4" w:rsidRDefault="005D0188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368" w:rsidRPr="00B073D4" w:rsidRDefault="00345368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44CA" w:rsidRPr="00B073D4" w:rsidRDefault="005244CA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44CA" w:rsidRPr="00B073D4" w:rsidRDefault="005244CA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6327" w:rsidRPr="00B073D4" w:rsidRDefault="00B86327" w:rsidP="00B86327">
      <w:pPr>
        <w:pStyle w:val="a3"/>
        <w:numPr>
          <w:ilvl w:val="0"/>
          <w:numId w:val="1"/>
        </w:numPr>
        <w:ind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Спецификация.</w:t>
      </w:r>
    </w:p>
    <w:tbl>
      <w:tblPr>
        <w:tblW w:w="18152" w:type="dxa"/>
        <w:tblInd w:w="93" w:type="dxa"/>
        <w:tblLayout w:type="fixed"/>
        <w:tblLook w:val="04A0"/>
      </w:tblPr>
      <w:tblGrid>
        <w:gridCol w:w="623"/>
        <w:gridCol w:w="1242"/>
        <w:gridCol w:w="2119"/>
        <w:gridCol w:w="993"/>
        <w:gridCol w:w="1134"/>
        <w:gridCol w:w="1842"/>
        <w:gridCol w:w="1701"/>
        <w:gridCol w:w="4910"/>
        <w:gridCol w:w="236"/>
        <w:gridCol w:w="1613"/>
        <w:gridCol w:w="1739"/>
      </w:tblGrid>
      <w:tr w:rsidR="00B85E5C" w:rsidRPr="00B073D4" w:rsidTr="009E24E3">
        <w:trPr>
          <w:trHeight w:val="315"/>
        </w:trPr>
        <w:tc>
          <w:tcPr>
            <w:tcW w:w="145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ED8" w:rsidRPr="00876D88" w:rsidRDefault="00A03ED8" w:rsidP="00A03ED8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6D8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ПЕРЕЧЕНЬ НЕВОСТРЕБОВАННЫХ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ЛИКВИДНЫХ</w:t>
            </w:r>
            <w:r w:rsidR="006040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Pr="00876D8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НЕЛИКВИДНЫХ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АКТИВОВ</w:t>
            </w:r>
            <w:r w:rsidRPr="00876D8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</w:p>
          <w:p w:rsidR="00B85E5C" w:rsidRPr="009E24E3" w:rsidRDefault="00096C8F" w:rsidP="009E24E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4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ПОДЛЕЖАЩИХ РЕАЛИЗАЦИИ, «</w:t>
            </w:r>
            <w:r w:rsidR="009E24E3" w:rsidRPr="009E24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НАСОСЫ</w:t>
            </w:r>
            <w:r w:rsidRPr="009E24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» </w:t>
            </w:r>
            <w:r w:rsidRPr="009E24E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ПДО 2</w:t>
            </w:r>
            <w:r w:rsidR="009E24E3" w:rsidRPr="009E24E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  <w:r w:rsidRPr="009E24E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-БНГРЭ-2021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85E5C" w:rsidRPr="00B073D4" w:rsidRDefault="00B85E5C" w:rsidP="00B85E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E5C" w:rsidRPr="00B073D4" w:rsidRDefault="00B85E5C" w:rsidP="00B85E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E5C" w:rsidRPr="00B073D4" w:rsidRDefault="00B85E5C" w:rsidP="00B85E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85E5C" w:rsidRPr="009E24E3" w:rsidTr="009E24E3">
        <w:trPr>
          <w:gridAfter w:val="4"/>
          <w:wAfter w:w="8498" w:type="dxa"/>
          <w:trHeight w:val="2311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C" w:rsidRPr="009E24E3" w:rsidRDefault="00B85E5C" w:rsidP="00B85E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24E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r w:rsidRPr="009E24E3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proofErr w:type="gramStart"/>
            <w:r w:rsidRPr="009E24E3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9E24E3"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C" w:rsidRPr="009E24E3" w:rsidRDefault="00B85E5C" w:rsidP="009E24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24E3">
              <w:rPr>
                <w:rFonts w:ascii="Times New Roman" w:hAnsi="Times New Roman" w:cs="Times New Roman"/>
                <w:b/>
                <w:sz w:val="18"/>
                <w:szCs w:val="18"/>
              </w:rPr>
              <w:t>Код ОС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C" w:rsidRPr="009E24E3" w:rsidRDefault="00B85E5C" w:rsidP="009E24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24E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ОС, тип, марка, ГОСТ, ТУ, модель и другие характеристики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C" w:rsidRPr="009E24E3" w:rsidRDefault="00B85E5C" w:rsidP="009E24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24E3">
              <w:rPr>
                <w:rFonts w:ascii="Times New Roman" w:hAnsi="Times New Roman" w:cs="Times New Roman"/>
                <w:b/>
                <w:sz w:val="18"/>
                <w:szCs w:val="18"/>
              </w:rPr>
              <w:t>Ед</w:t>
            </w:r>
            <w:proofErr w:type="gramStart"/>
            <w:r w:rsidRPr="009E24E3">
              <w:rPr>
                <w:rFonts w:ascii="Times New Roman" w:hAnsi="Times New Roman" w:cs="Times New Roman"/>
                <w:b/>
                <w:sz w:val="18"/>
                <w:szCs w:val="18"/>
              </w:rPr>
              <w:t>.и</w:t>
            </w:r>
            <w:proofErr w:type="gramEnd"/>
            <w:r w:rsidRPr="009E24E3">
              <w:rPr>
                <w:rFonts w:ascii="Times New Roman" w:hAnsi="Times New Roman" w:cs="Times New Roman"/>
                <w:b/>
                <w:sz w:val="18"/>
                <w:szCs w:val="18"/>
              </w:rPr>
              <w:t>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C" w:rsidRPr="009E24E3" w:rsidRDefault="00B85E5C" w:rsidP="009E24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24E3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C" w:rsidRPr="009E24E3" w:rsidRDefault="00B85E5C" w:rsidP="009E24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24E3">
              <w:rPr>
                <w:rFonts w:ascii="Times New Roman" w:hAnsi="Times New Roman" w:cs="Times New Roman"/>
                <w:b/>
                <w:sz w:val="18"/>
                <w:szCs w:val="18"/>
              </w:rPr>
              <w:t>Техническое состояние ОС, условия хранения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5C" w:rsidRPr="009E24E3" w:rsidRDefault="00B85E5C" w:rsidP="009E24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24E3">
              <w:rPr>
                <w:rFonts w:ascii="Times New Roman" w:hAnsi="Times New Roman" w:cs="Times New Roman"/>
                <w:b/>
                <w:sz w:val="18"/>
                <w:szCs w:val="18"/>
              </w:rPr>
              <w:t> Стоимость предложения, для целей использования в рамках Процедуры проведения открытого тендера, рублей (без НДС)</w:t>
            </w:r>
          </w:p>
        </w:tc>
      </w:tr>
      <w:tr w:rsidR="009E24E3" w:rsidRPr="009E24E3" w:rsidTr="009E24E3">
        <w:trPr>
          <w:gridAfter w:val="4"/>
          <w:wAfter w:w="8498" w:type="dxa"/>
          <w:trHeight w:val="31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E24E3" w:rsidRPr="009E24E3" w:rsidRDefault="009E24E3" w:rsidP="009E24E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9E24E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Лот №1 –  </w:t>
            </w:r>
            <w:proofErr w:type="spellStart"/>
            <w:r w:rsidRPr="009E24E3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самовывоз</w:t>
            </w:r>
            <w:proofErr w:type="spellEnd"/>
            <w:r w:rsidRPr="009E24E3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с места хранения </w:t>
            </w:r>
            <w:r w:rsidRPr="009E24E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п. Таёжный, </w:t>
            </w:r>
            <w:proofErr w:type="spellStart"/>
            <w:r w:rsidRPr="009E24E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Богучанский</w:t>
            </w:r>
            <w:proofErr w:type="spellEnd"/>
            <w:r w:rsidRPr="009E24E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район, Красноярский край</w:t>
            </w:r>
          </w:p>
        </w:tc>
      </w:tr>
      <w:tr w:rsidR="00986883" w:rsidRPr="009E24E3" w:rsidTr="009E24E3">
        <w:trPr>
          <w:gridAfter w:val="4"/>
          <w:wAfter w:w="8498" w:type="dxa"/>
          <w:trHeight w:val="900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883" w:rsidRPr="009E24E3" w:rsidRDefault="00986883" w:rsidP="003A2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4E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883" w:rsidRPr="009E24E3" w:rsidRDefault="00986883" w:rsidP="009E24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24E3">
              <w:rPr>
                <w:rFonts w:ascii="Times New Roman" w:hAnsi="Times New Roman" w:cs="Times New Roman"/>
                <w:sz w:val="18"/>
                <w:szCs w:val="18"/>
              </w:rPr>
              <w:t>00-002351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883" w:rsidRPr="009E24E3" w:rsidRDefault="00986883" w:rsidP="009E24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24E3">
              <w:rPr>
                <w:rFonts w:ascii="Times New Roman" w:hAnsi="Times New Roman" w:cs="Times New Roman"/>
                <w:sz w:val="18"/>
                <w:szCs w:val="18"/>
              </w:rPr>
              <w:t xml:space="preserve">Насос погружной бессальниковый </w:t>
            </w:r>
            <w:proofErr w:type="gramStart"/>
            <w:r w:rsidRPr="009E24E3">
              <w:rPr>
                <w:rFonts w:ascii="Times New Roman" w:hAnsi="Times New Roman" w:cs="Times New Roman"/>
                <w:sz w:val="18"/>
                <w:szCs w:val="18"/>
              </w:rPr>
              <w:t>ПН</w:t>
            </w:r>
            <w:proofErr w:type="gramEnd"/>
            <w:r w:rsidRPr="009E24E3">
              <w:rPr>
                <w:rFonts w:ascii="Times New Roman" w:hAnsi="Times New Roman" w:cs="Times New Roman"/>
                <w:sz w:val="18"/>
                <w:szCs w:val="18"/>
              </w:rPr>
              <w:t xml:space="preserve"> 12,5/12,5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883" w:rsidRPr="009E24E3" w:rsidRDefault="00986883" w:rsidP="009E24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E24E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883" w:rsidRPr="009E24E3" w:rsidRDefault="00986883" w:rsidP="009E24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24E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D60" w:rsidRPr="009E24E3" w:rsidRDefault="003A2D60" w:rsidP="00497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24E3">
              <w:rPr>
                <w:rFonts w:ascii="Times New Roman" w:hAnsi="Times New Roman" w:cs="Times New Roman"/>
                <w:sz w:val="18"/>
                <w:szCs w:val="18"/>
              </w:rPr>
              <w:t>Не эксплуатировалс</w:t>
            </w:r>
            <w:r w:rsidR="00607C17" w:rsidRPr="009E24E3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9E24E3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497D33">
              <w:rPr>
                <w:rFonts w:ascii="Times New Roman" w:hAnsi="Times New Roman" w:cs="Times New Roman"/>
                <w:sz w:val="18"/>
                <w:szCs w:val="18"/>
              </w:rPr>
              <w:t>Состояние исправное</w:t>
            </w:r>
            <w:r w:rsidR="00986883" w:rsidRPr="009E24E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9E24E3">
              <w:rPr>
                <w:rFonts w:ascii="Times New Roman" w:hAnsi="Times New Roman" w:cs="Times New Roman"/>
                <w:sz w:val="18"/>
                <w:szCs w:val="18"/>
              </w:rPr>
              <w:t xml:space="preserve"> Закрытый склад.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83" w:rsidRPr="009E24E3" w:rsidRDefault="00986883" w:rsidP="009E24E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24E3">
              <w:rPr>
                <w:rFonts w:ascii="Times New Roman" w:hAnsi="Times New Roman" w:cs="Times New Roman"/>
                <w:sz w:val="18"/>
                <w:szCs w:val="18"/>
              </w:rPr>
              <w:t>16 206,00</w:t>
            </w:r>
          </w:p>
        </w:tc>
      </w:tr>
      <w:tr w:rsidR="00986883" w:rsidRPr="009E24E3" w:rsidTr="009E24E3">
        <w:trPr>
          <w:gridAfter w:val="4"/>
          <w:wAfter w:w="8498" w:type="dxa"/>
          <w:trHeight w:val="900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883" w:rsidRPr="009E24E3" w:rsidRDefault="00986883" w:rsidP="003A2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4E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883" w:rsidRPr="009E24E3" w:rsidRDefault="00986883" w:rsidP="009E24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24E3">
              <w:rPr>
                <w:rFonts w:ascii="Times New Roman" w:hAnsi="Times New Roman" w:cs="Times New Roman"/>
                <w:sz w:val="18"/>
                <w:szCs w:val="18"/>
              </w:rPr>
              <w:t>00-002352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883" w:rsidRPr="009E24E3" w:rsidRDefault="00986883" w:rsidP="009E24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24E3">
              <w:rPr>
                <w:rFonts w:ascii="Times New Roman" w:hAnsi="Times New Roman" w:cs="Times New Roman"/>
                <w:sz w:val="18"/>
                <w:szCs w:val="18"/>
              </w:rPr>
              <w:t xml:space="preserve">Насос погружной бессальниковый </w:t>
            </w:r>
            <w:proofErr w:type="gramStart"/>
            <w:r w:rsidRPr="009E24E3">
              <w:rPr>
                <w:rFonts w:ascii="Times New Roman" w:hAnsi="Times New Roman" w:cs="Times New Roman"/>
                <w:sz w:val="18"/>
                <w:szCs w:val="18"/>
              </w:rPr>
              <w:t>ПН</w:t>
            </w:r>
            <w:proofErr w:type="gramEnd"/>
            <w:r w:rsidRPr="009E24E3">
              <w:rPr>
                <w:rFonts w:ascii="Times New Roman" w:hAnsi="Times New Roman" w:cs="Times New Roman"/>
                <w:sz w:val="18"/>
                <w:szCs w:val="18"/>
              </w:rPr>
              <w:t xml:space="preserve"> 12,5/12,5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883" w:rsidRPr="009E24E3" w:rsidRDefault="00986883" w:rsidP="009E24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E24E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883" w:rsidRPr="009E24E3" w:rsidRDefault="00986883" w:rsidP="009E24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24E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883" w:rsidRPr="009E24E3" w:rsidRDefault="00497D33" w:rsidP="009E24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24E3">
              <w:rPr>
                <w:rFonts w:ascii="Times New Roman" w:hAnsi="Times New Roman" w:cs="Times New Roman"/>
                <w:sz w:val="18"/>
                <w:szCs w:val="18"/>
              </w:rPr>
              <w:t xml:space="preserve">Не эксплуатировался.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Состояние исправное</w:t>
            </w:r>
            <w:r w:rsidRPr="009E24E3">
              <w:rPr>
                <w:rFonts w:ascii="Times New Roman" w:hAnsi="Times New Roman" w:cs="Times New Roman"/>
                <w:sz w:val="18"/>
                <w:szCs w:val="18"/>
              </w:rPr>
              <w:t>. Закрытый склад.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83" w:rsidRPr="009E24E3" w:rsidRDefault="00986883" w:rsidP="009E24E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24E3">
              <w:rPr>
                <w:rFonts w:ascii="Times New Roman" w:hAnsi="Times New Roman" w:cs="Times New Roman"/>
                <w:sz w:val="18"/>
                <w:szCs w:val="18"/>
              </w:rPr>
              <w:t>16 206,00</w:t>
            </w:r>
          </w:p>
        </w:tc>
      </w:tr>
      <w:tr w:rsidR="00DA3FB7" w:rsidRPr="009E24E3" w:rsidTr="009E24E3">
        <w:trPr>
          <w:gridAfter w:val="4"/>
          <w:wAfter w:w="8498" w:type="dxa"/>
          <w:trHeight w:val="900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3FB7" w:rsidRPr="00100234" w:rsidRDefault="00DA3FB7" w:rsidP="003A2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23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3FB7" w:rsidRPr="00100234" w:rsidRDefault="00DA3FB7" w:rsidP="0059786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234">
              <w:rPr>
                <w:rFonts w:ascii="Times New Roman" w:hAnsi="Times New Roman" w:cs="Times New Roman"/>
                <w:sz w:val="16"/>
                <w:szCs w:val="16"/>
              </w:rPr>
              <w:t>28010100002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3FB7" w:rsidRPr="00100234" w:rsidRDefault="00DA3FB7" w:rsidP="0059786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234">
              <w:rPr>
                <w:rFonts w:ascii="Times New Roman" w:hAnsi="Times New Roman" w:cs="Times New Roman"/>
                <w:sz w:val="16"/>
                <w:szCs w:val="16"/>
              </w:rPr>
              <w:t xml:space="preserve">Крыльчатка насоса </w:t>
            </w:r>
            <w:proofErr w:type="spellStart"/>
            <w:r w:rsidRPr="00100234">
              <w:rPr>
                <w:rFonts w:ascii="Times New Roman" w:hAnsi="Times New Roman" w:cs="Times New Roman"/>
                <w:sz w:val="16"/>
                <w:szCs w:val="16"/>
              </w:rPr>
              <w:t>погружного</w:t>
            </w:r>
            <w:proofErr w:type="spellEnd"/>
            <w:r w:rsidRPr="0010023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00234">
              <w:rPr>
                <w:rFonts w:ascii="Times New Roman" w:hAnsi="Times New Roman" w:cs="Times New Roman"/>
                <w:sz w:val="16"/>
                <w:szCs w:val="16"/>
              </w:rPr>
              <w:t>ПН</w:t>
            </w:r>
            <w:proofErr w:type="gramEnd"/>
            <w:r w:rsidRPr="00100234">
              <w:rPr>
                <w:rFonts w:ascii="Times New Roman" w:hAnsi="Times New Roman" w:cs="Times New Roman"/>
                <w:sz w:val="16"/>
                <w:szCs w:val="16"/>
              </w:rPr>
              <w:t xml:space="preserve"> - 12,5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3FB7" w:rsidRPr="00100234" w:rsidRDefault="00DA3FB7" w:rsidP="0059786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0023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3FB7" w:rsidRPr="00100234" w:rsidRDefault="00DA3FB7" w:rsidP="0059786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23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3FB7" w:rsidRPr="00100234" w:rsidRDefault="00DA3FB7" w:rsidP="0059786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234">
              <w:rPr>
                <w:rFonts w:ascii="Times New Roman" w:hAnsi="Times New Roman" w:cs="Times New Roman"/>
                <w:sz w:val="16"/>
                <w:szCs w:val="16"/>
              </w:rPr>
              <w:t>Техническое состояние удовлетворительное.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FB7" w:rsidRPr="004B5296" w:rsidRDefault="00DA3FB7" w:rsidP="0059786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0234">
              <w:rPr>
                <w:rFonts w:ascii="Times New Roman" w:hAnsi="Times New Roman" w:cs="Times New Roman"/>
                <w:sz w:val="16"/>
                <w:szCs w:val="16"/>
              </w:rPr>
              <w:t>674,44</w:t>
            </w:r>
          </w:p>
        </w:tc>
      </w:tr>
      <w:tr w:rsidR="00497D33" w:rsidRPr="009E24E3" w:rsidTr="0055690E">
        <w:trPr>
          <w:gridAfter w:val="4"/>
          <w:wAfter w:w="8498" w:type="dxa"/>
          <w:trHeight w:val="272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D33" w:rsidRPr="009E24E3" w:rsidRDefault="00497D33" w:rsidP="00497D3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ЛОТУ №1: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33" w:rsidRPr="009E24E3" w:rsidRDefault="00497D33" w:rsidP="00DA3FB7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24E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DA3FB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9E24E3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 w:rsidR="00DA3FB7">
              <w:rPr>
                <w:rFonts w:ascii="Times New Roman" w:hAnsi="Times New Roman" w:cs="Times New Roman"/>
                <w:b/>
                <w:sz w:val="18"/>
                <w:szCs w:val="18"/>
              </w:rPr>
              <w:t>086</w:t>
            </w:r>
            <w:r w:rsidRPr="009E24E3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="00DA3FB7">
              <w:rPr>
                <w:rFonts w:ascii="Times New Roman" w:hAnsi="Times New Roman" w:cs="Times New Roman"/>
                <w:b/>
                <w:sz w:val="18"/>
                <w:szCs w:val="18"/>
              </w:rPr>
              <w:t>44</w:t>
            </w:r>
          </w:p>
        </w:tc>
      </w:tr>
    </w:tbl>
    <w:p w:rsidR="00EA613D" w:rsidRDefault="00EA613D" w:rsidP="00096C8F">
      <w:pPr>
        <w:ind w:right="-20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Фотоматериал</w:t>
      </w:r>
    </w:p>
    <w:tbl>
      <w:tblPr>
        <w:tblStyle w:val="ae"/>
        <w:tblW w:w="0" w:type="auto"/>
        <w:tblLayout w:type="fixed"/>
        <w:tblLook w:val="04A0"/>
      </w:tblPr>
      <w:tblGrid>
        <w:gridCol w:w="423"/>
        <w:gridCol w:w="5072"/>
      </w:tblGrid>
      <w:tr w:rsidR="00EA613D" w:rsidTr="00C539ED">
        <w:trPr>
          <w:trHeight w:val="3014"/>
        </w:trPr>
        <w:tc>
          <w:tcPr>
            <w:tcW w:w="423" w:type="dxa"/>
            <w:tcBorders>
              <w:right w:val="single" w:sz="4" w:space="0" w:color="auto"/>
            </w:tcBorders>
            <w:vAlign w:val="center"/>
          </w:tcPr>
          <w:p w:rsidR="00EA613D" w:rsidRDefault="00EA613D" w:rsidP="00597867">
            <w:pPr>
              <w:ind w:right="-19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EA613D" w:rsidRPr="00EA613D" w:rsidRDefault="00EA613D" w:rsidP="00597867">
            <w:pPr>
              <w:ind w:right="-19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2" w:type="dxa"/>
            <w:tcBorders>
              <w:left w:val="single" w:sz="4" w:space="0" w:color="auto"/>
            </w:tcBorders>
            <w:vAlign w:val="center"/>
          </w:tcPr>
          <w:p w:rsidR="00EA613D" w:rsidRDefault="00EA613D" w:rsidP="00597867">
            <w:pPr>
              <w:ind w:right="-19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3003430" cy="1877276"/>
                  <wp:effectExtent l="114300" t="76200" r="101720" b="84874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6026" cy="188514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4026" w:rsidRDefault="00604026" w:rsidP="00604026">
      <w:pPr>
        <w:ind w:right="-19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запросу будет предоставлено дополнительное фото.</w:t>
      </w:r>
    </w:p>
    <w:p w:rsidR="00604026" w:rsidRDefault="00604026" w:rsidP="00604026">
      <w:pPr>
        <w:spacing w:after="0"/>
        <w:ind w:right="-19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4026" w:rsidRDefault="00604026" w:rsidP="00604026">
      <w:pPr>
        <w:spacing w:after="0"/>
        <w:ind w:right="-19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4026" w:rsidRPr="00B073D4" w:rsidRDefault="00604026" w:rsidP="00604026">
      <w:pPr>
        <w:spacing w:after="0"/>
        <w:ind w:right="-19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4C7F" w:rsidRPr="00B073D4" w:rsidRDefault="00CD4C7F" w:rsidP="001C4B0E">
      <w:pPr>
        <w:ind w:right="-19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b/>
          <w:sz w:val="24"/>
          <w:szCs w:val="24"/>
        </w:rPr>
        <w:t xml:space="preserve">Начальник управления </w:t>
      </w:r>
    </w:p>
    <w:p w:rsidR="00CD4C7F" w:rsidRPr="00B073D4" w:rsidRDefault="00CD4C7F" w:rsidP="003542C3">
      <w:pPr>
        <w:ind w:right="-19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73D4">
        <w:rPr>
          <w:rFonts w:ascii="Times New Roman" w:eastAsia="Times New Roman" w:hAnsi="Times New Roman" w:cs="Times New Roman"/>
          <w:b/>
          <w:sz w:val="24"/>
          <w:szCs w:val="24"/>
        </w:rPr>
        <w:t>по обеспечению и транспорту                                           Валиулин Р.М.</w:t>
      </w:r>
    </w:p>
    <w:sectPr w:rsidR="00CD4C7F" w:rsidRPr="00B073D4" w:rsidSect="00817188">
      <w:headerReference w:type="default" r:id="rId9"/>
      <w:pgSz w:w="11906" w:h="16838"/>
      <w:pgMar w:top="17" w:right="991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C8F" w:rsidRDefault="00096C8F" w:rsidP="002C398D">
      <w:pPr>
        <w:spacing w:after="0" w:line="240" w:lineRule="auto"/>
      </w:pPr>
      <w:r>
        <w:separator/>
      </w:r>
    </w:p>
  </w:endnote>
  <w:endnote w:type="continuationSeparator" w:id="0">
    <w:p w:rsidR="00096C8F" w:rsidRDefault="00096C8F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C8F" w:rsidRDefault="00096C8F" w:rsidP="002C398D">
      <w:pPr>
        <w:spacing w:after="0" w:line="240" w:lineRule="auto"/>
      </w:pPr>
      <w:r>
        <w:separator/>
      </w:r>
    </w:p>
  </w:footnote>
  <w:footnote w:type="continuationSeparator" w:id="0">
    <w:p w:rsidR="00096C8F" w:rsidRDefault="00096C8F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C8F" w:rsidRPr="00EE4B70" w:rsidRDefault="00096C8F" w:rsidP="00CD674A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Форма № 2</w:t>
    </w:r>
  </w:p>
  <w:p w:rsidR="00096C8F" w:rsidRDefault="00096C8F" w:rsidP="006877C0">
    <w:pPr>
      <w:jc w:val="right"/>
    </w:pPr>
    <w:r w:rsidRPr="008A3B35">
      <w:rPr>
        <w:rFonts w:ascii="Times New Roman" w:hAnsi="Times New Roman" w:cs="Times New Roman"/>
        <w:sz w:val="24"/>
        <w:szCs w:val="24"/>
      </w:rPr>
      <w:t xml:space="preserve">к </w:t>
    </w:r>
    <w:r w:rsidRPr="00610AAA">
      <w:rPr>
        <w:rFonts w:ascii="Times New Roman" w:hAnsi="Times New Roman" w:cs="Times New Roman"/>
        <w:sz w:val="24"/>
        <w:szCs w:val="24"/>
      </w:rPr>
      <w:t>предложению делать оферты</w:t>
    </w:r>
    <w:r w:rsidRPr="0052756B">
      <w:rPr>
        <w:rFonts w:ascii="Times New Roman" w:hAnsi="Times New Roman" w:cs="Times New Roman"/>
        <w:sz w:val="24"/>
        <w:szCs w:val="24"/>
      </w:rPr>
      <w:t xml:space="preserve"> ПДО </w:t>
    </w:r>
    <w:r w:rsidRPr="0052756B">
      <w:rPr>
        <w:rFonts w:ascii="Times New Roman" w:eastAsia="Times New Roman" w:hAnsi="Times New Roman" w:cs="Times New Roman"/>
        <w:b/>
        <w:sz w:val="24"/>
        <w:szCs w:val="24"/>
      </w:rPr>
      <w:t xml:space="preserve">ПДО </w:t>
    </w:r>
    <w:r>
      <w:rPr>
        <w:rFonts w:ascii="Times New Roman" w:eastAsia="Times New Roman" w:hAnsi="Times New Roman" w:cs="Times New Roman"/>
        <w:b/>
        <w:sz w:val="24"/>
        <w:szCs w:val="24"/>
      </w:rPr>
      <w:t>28-БНГРЭ-2021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41A2BDE"/>
    <w:multiLevelType w:val="multilevel"/>
    <w:tmpl w:val="4180375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9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9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32" w:hanging="1800"/>
      </w:pPr>
      <w:rPr>
        <w:rFonts w:hint="default"/>
      </w:rPr>
    </w:lvl>
  </w:abstractNum>
  <w:abstractNum w:abstractNumId="3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9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9"/>
  </w:num>
  <w:num w:numId="5">
    <w:abstractNumId w:val="8"/>
  </w:num>
  <w:num w:numId="6">
    <w:abstractNumId w:val="0"/>
  </w:num>
  <w:num w:numId="7">
    <w:abstractNumId w:val="5"/>
  </w:num>
  <w:num w:numId="8">
    <w:abstractNumId w:val="6"/>
  </w:num>
  <w:num w:numId="9">
    <w:abstractNumId w:val="1"/>
  </w:num>
  <w:num w:numId="10">
    <w:abstractNumId w:val="10"/>
  </w:num>
  <w:num w:numId="11">
    <w:abstractNumId w:val="2"/>
  </w:num>
  <w:num w:numId="12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23973"/>
    <w:rsid w:val="00011588"/>
    <w:rsid w:val="000133D5"/>
    <w:rsid w:val="00013E6E"/>
    <w:rsid w:val="00016052"/>
    <w:rsid w:val="000468C8"/>
    <w:rsid w:val="000530D9"/>
    <w:rsid w:val="0007257B"/>
    <w:rsid w:val="00080B8C"/>
    <w:rsid w:val="00096C8F"/>
    <w:rsid w:val="000A65DC"/>
    <w:rsid w:val="000C7EB3"/>
    <w:rsid w:val="000D0BC4"/>
    <w:rsid w:val="000D67B9"/>
    <w:rsid w:val="000E240C"/>
    <w:rsid w:val="000F129C"/>
    <w:rsid w:val="00100234"/>
    <w:rsid w:val="00101B64"/>
    <w:rsid w:val="0010452D"/>
    <w:rsid w:val="00104A4E"/>
    <w:rsid w:val="001110A3"/>
    <w:rsid w:val="00121921"/>
    <w:rsid w:val="00122625"/>
    <w:rsid w:val="001262CB"/>
    <w:rsid w:val="0012700A"/>
    <w:rsid w:val="001341EB"/>
    <w:rsid w:val="00151321"/>
    <w:rsid w:val="00166C3C"/>
    <w:rsid w:val="001801E7"/>
    <w:rsid w:val="00191988"/>
    <w:rsid w:val="00194D11"/>
    <w:rsid w:val="001954A3"/>
    <w:rsid w:val="001A4DC8"/>
    <w:rsid w:val="001B4FD8"/>
    <w:rsid w:val="001C16D2"/>
    <w:rsid w:val="001C174E"/>
    <w:rsid w:val="001C18D1"/>
    <w:rsid w:val="001C4B0E"/>
    <w:rsid w:val="001D05C1"/>
    <w:rsid w:val="001D4256"/>
    <w:rsid w:val="001D724C"/>
    <w:rsid w:val="001E4864"/>
    <w:rsid w:val="001E48ED"/>
    <w:rsid w:val="001E7878"/>
    <w:rsid w:val="001F301C"/>
    <w:rsid w:val="001F6621"/>
    <w:rsid w:val="001F737C"/>
    <w:rsid w:val="00210814"/>
    <w:rsid w:val="00213542"/>
    <w:rsid w:val="00214C5D"/>
    <w:rsid w:val="0021786E"/>
    <w:rsid w:val="002245E9"/>
    <w:rsid w:val="00230C95"/>
    <w:rsid w:val="00237F8F"/>
    <w:rsid w:val="00240226"/>
    <w:rsid w:val="00244613"/>
    <w:rsid w:val="00246244"/>
    <w:rsid w:val="002523C0"/>
    <w:rsid w:val="00256B98"/>
    <w:rsid w:val="00260592"/>
    <w:rsid w:val="002612B3"/>
    <w:rsid w:val="00264F41"/>
    <w:rsid w:val="00273B91"/>
    <w:rsid w:val="0028313C"/>
    <w:rsid w:val="002937CD"/>
    <w:rsid w:val="00295738"/>
    <w:rsid w:val="002A175A"/>
    <w:rsid w:val="002A40EF"/>
    <w:rsid w:val="002B23BC"/>
    <w:rsid w:val="002B71E1"/>
    <w:rsid w:val="002C2B1D"/>
    <w:rsid w:val="002C398D"/>
    <w:rsid w:val="002D078E"/>
    <w:rsid w:val="002D10A1"/>
    <w:rsid w:val="002E6C8B"/>
    <w:rsid w:val="002F723E"/>
    <w:rsid w:val="0030098F"/>
    <w:rsid w:val="0031097E"/>
    <w:rsid w:val="00311A8D"/>
    <w:rsid w:val="00314A57"/>
    <w:rsid w:val="00314D54"/>
    <w:rsid w:val="00320694"/>
    <w:rsid w:val="00320D5A"/>
    <w:rsid w:val="003251F5"/>
    <w:rsid w:val="00345368"/>
    <w:rsid w:val="0035013C"/>
    <w:rsid w:val="003542C3"/>
    <w:rsid w:val="00354F0A"/>
    <w:rsid w:val="003653BA"/>
    <w:rsid w:val="0038219C"/>
    <w:rsid w:val="00386FA0"/>
    <w:rsid w:val="003A1EC9"/>
    <w:rsid w:val="003A2D60"/>
    <w:rsid w:val="003A425D"/>
    <w:rsid w:val="003B087B"/>
    <w:rsid w:val="003B1CCC"/>
    <w:rsid w:val="003C5755"/>
    <w:rsid w:val="003D767D"/>
    <w:rsid w:val="003E14A9"/>
    <w:rsid w:val="003E2E43"/>
    <w:rsid w:val="003E5607"/>
    <w:rsid w:val="003F076C"/>
    <w:rsid w:val="003F30F3"/>
    <w:rsid w:val="003F4635"/>
    <w:rsid w:val="003F7BF8"/>
    <w:rsid w:val="00400021"/>
    <w:rsid w:val="00400892"/>
    <w:rsid w:val="00404507"/>
    <w:rsid w:val="004076ED"/>
    <w:rsid w:val="004126C5"/>
    <w:rsid w:val="00412EF8"/>
    <w:rsid w:val="00423BC6"/>
    <w:rsid w:val="00431C42"/>
    <w:rsid w:val="00470817"/>
    <w:rsid w:val="00491105"/>
    <w:rsid w:val="00495C75"/>
    <w:rsid w:val="00495C86"/>
    <w:rsid w:val="00497D33"/>
    <w:rsid w:val="004A05E3"/>
    <w:rsid w:val="004A4E12"/>
    <w:rsid w:val="004A50D6"/>
    <w:rsid w:val="004B3702"/>
    <w:rsid w:val="004B7FF5"/>
    <w:rsid w:val="004C228B"/>
    <w:rsid w:val="004C7A38"/>
    <w:rsid w:val="004D0814"/>
    <w:rsid w:val="004E0AA0"/>
    <w:rsid w:val="004E3247"/>
    <w:rsid w:val="004F1891"/>
    <w:rsid w:val="004F5329"/>
    <w:rsid w:val="004F71B3"/>
    <w:rsid w:val="004F7505"/>
    <w:rsid w:val="005231F0"/>
    <w:rsid w:val="0052444F"/>
    <w:rsid w:val="005244CA"/>
    <w:rsid w:val="00526218"/>
    <w:rsid w:val="005270BD"/>
    <w:rsid w:val="0052756B"/>
    <w:rsid w:val="00532611"/>
    <w:rsid w:val="0053392B"/>
    <w:rsid w:val="00541862"/>
    <w:rsid w:val="005473D2"/>
    <w:rsid w:val="0055331B"/>
    <w:rsid w:val="00563E69"/>
    <w:rsid w:val="0057026B"/>
    <w:rsid w:val="00583AF3"/>
    <w:rsid w:val="0059201E"/>
    <w:rsid w:val="00596A24"/>
    <w:rsid w:val="005A42B4"/>
    <w:rsid w:val="005A74C7"/>
    <w:rsid w:val="005B45FA"/>
    <w:rsid w:val="005B7861"/>
    <w:rsid w:val="005B7F24"/>
    <w:rsid w:val="005D0188"/>
    <w:rsid w:val="005D1553"/>
    <w:rsid w:val="005E20F1"/>
    <w:rsid w:val="005E3BAE"/>
    <w:rsid w:val="00604026"/>
    <w:rsid w:val="00607C17"/>
    <w:rsid w:val="00610AAA"/>
    <w:rsid w:val="00610E6F"/>
    <w:rsid w:val="0062674D"/>
    <w:rsid w:val="0063050E"/>
    <w:rsid w:val="00634007"/>
    <w:rsid w:val="006346BC"/>
    <w:rsid w:val="0063601D"/>
    <w:rsid w:val="006374D7"/>
    <w:rsid w:val="006460F1"/>
    <w:rsid w:val="006572B7"/>
    <w:rsid w:val="0065785E"/>
    <w:rsid w:val="00665490"/>
    <w:rsid w:val="00672426"/>
    <w:rsid w:val="006824FB"/>
    <w:rsid w:val="006877C0"/>
    <w:rsid w:val="006A239C"/>
    <w:rsid w:val="006A3092"/>
    <w:rsid w:val="006A6887"/>
    <w:rsid w:val="006A6DFB"/>
    <w:rsid w:val="006B7B28"/>
    <w:rsid w:val="006B7DF1"/>
    <w:rsid w:val="006C22F2"/>
    <w:rsid w:val="006C4EFD"/>
    <w:rsid w:val="006D3AF8"/>
    <w:rsid w:val="006E0B10"/>
    <w:rsid w:val="006E486E"/>
    <w:rsid w:val="006F279C"/>
    <w:rsid w:val="006F55F0"/>
    <w:rsid w:val="006F6994"/>
    <w:rsid w:val="00707E33"/>
    <w:rsid w:val="00717EA4"/>
    <w:rsid w:val="00723973"/>
    <w:rsid w:val="00727A5A"/>
    <w:rsid w:val="0073147C"/>
    <w:rsid w:val="00734509"/>
    <w:rsid w:val="00747FEE"/>
    <w:rsid w:val="00757536"/>
    <w:rsid w:val="0075757A"/>
    <w:rsid w:val="0076041C"/>
    <w:rsid w:val="00760CC0"/>
    <w:rsid w:val="007753D8"/>
    <w:rsid w:val="00776483"/>
    <w:rsid w:val="00780930"/>
    <w:rsid w:val="00784855"/>
    <w:rsid w:val="00791A2D"/>
    <w:rsid w:val="00793A23"/>
    <w:rsid w:val="007A1EA2"/>
    <w:rsid w:val="007A7544"/>
    <w:rsid w:val="007B142E"/>
    <w:rsid w:val="007B4026"/>
    <w:rsid w:val="007B6F7A"/>
    <w:rsid w:val="007B71BF"/>
    <w:rsid w:val="007D2E10"/>
    <w:rsid w:val="007D4206"/>
    <w:rsid w:val="007E2CCD"/>
    <w:rsid w:val="007F37CA"/>
    <w:rsid w:val="007F74C4"/>
    <w:rsid w:val="00814959"/>
    <w:rsid w:val="008157DD"/>
    <w:rsid w:val="0081601E"/>
    <w:rsid w:val="00817188"/>
    <w:rsid w:val="00817F09"/>
    <w:rsid w:val="00820816"/>
    <w:rsid w:val="00820958"/>
    <w:rsid w:val="008308ED"/>
    <w:rsid w:val="00831B42"/>
    <w:rsid w:val="00843164"/>
    <w:rsid w:val="00850D43"/>
    <w:rsid w:val="0087436F"/>
    <w:rsid w:val="008760F3"/>
    <w:rsid w:val="00880894"/>
    <w:rsid w:val="00883C4E"/>
    <w:rsid w:val="00891E6D"/>
    <w:rsid w:val="0089519E"/>
    <w:rsid w:val="00897B6C"/>
    <w:rsid w:val="008A3B35"/>
    <w:rsid w:val="008B3B23"/>
    <w:rsid w:val="008B78CF"/>
    <w:rsid w:val="008C3835"/>
    <w:rsid w:val="008C5EA9"/>
    <w:rsid w:val="008D08D0"/>
    <w:rsid w:val="008E43DC"/>
    <w:rsid w:val="008E604F"/>
    <w:rsid w:val="008E6D48"/>
    <w:rsid w:val="008F3C90"/>
    <w:rsid w:val="008F676D"/>
    <w:rsid w:val="00906016"/>
    <w:rsid w:val="00907A8E"/>
    <w:rsid w:val="009157EE"/>
    <w:rsid w:val="0091585A"/>
    <w:rsid w:val="00917971"/>
    <w:rsid w:val="009401B2"/>
    <w:rsid w:val="00960846"/>
    <w:rsid w:val="009654DF"/>
    <w:rsid w:val="00970235"/>
    <w:rsid w:val="00973ADF"/>
    <w:rsid w:val="00982447"/>
    <w:rsid w:val="00986883"/>
    <w:rsid w:val="009929B4"/>
    <w:rsid w:val="00992DA0"/>
    <w:rsid w:val="009B5263"/>
    <w:rsid w:val="009B7653"/>
    <w:rsid w:val="009C219F"/>
    <w:rsid w:val="009D5A30"/>
    <w:rsid w:val="009E24E3"/>
    <w:rsid w:val="009E48B8"/>
    <w:rsid w:val="009F083A"/>
    <w:rsid w:val="009F5FF7"/>
    <w:rsid w:val="00A03ED8"/>
    <w:rsid w:val="00A05522"/>
    <w:rsid w:val="00A200CA"/>
    <w:rsid w:val="00A23438"/>
    <w:rsid w:val="00A32812"/>
    <w:rsid w:val="00A35FCF"/>
    <w:rsid w:val="00A35FF7"/>
    <w:rsid w:val="00A36B60"/>
    <w:rsid w:val="00A4031A"/>
    <w:rsid w:val="00A53497"/>
    <w:rsid w:val="00A556A4"/>
    <w:rsid w:val="00A60E2A"/>
    <w:rsid w:val="00A72609"/>
    <w:rsid w:val="00A74C11"/>
    <w:rsid w:val="00A75C53"/>
    <w:rsid w:val="00A844D5"/>
    <w:rsid w:val="00A927FC"/>
    <w:rsid w:val="00A97AAA"/>
    <w:rsid w:val="00AA5099"/>
    <w:rsid w:val="00AA5496"/>
    <w:rsid w:val="00AA7B32"/>
    <w:rsid w:val="00AB00A8"/>
    <w:rsid w:val="00AB2B14"/>
    <w:rsid w:val="00AB4DDA"/>
    <w:rsid w:val="00AD0E19"/>
    <w:rsid w:val="00AE1029"/>
    <w:rsid w:val="00AE6991"/>
    <w:rsid w:val="00AF314C"/>
    <w:rsid w:val="00B00002"/>
    <w:rsid w:val="00B0369F"/>
    <w:rsid w:val="00B0468A"/>
    <w:rsid w:val="00B073D4"/>
    <w:rsid w:val="00B14563"/>
    <w:rsid w:val="00B16E9D"/>
    <w:rsid w:val="00B23B95"/>
    <w:rsid w:val="00B333D4"/>
    <w:rsid w:val="00B33A22"/>
    <w:rsid w:val="00B408A7"/>
    <w:rsid w:val="00B41EDE"/>
    <w:rsid w:val="00B44EAA"/>
    <w:rsid w:val="00B504CD"/>
    <w:rsid w:val="00B55FFD"/>
    <w:rsid w:val="00B62A85"/>
    <w:rsid w:val="00B6411B"/>
    <w:rsid w:val="00B721E7"/>
    <w:rsid w:val="00B80535"/>
    <w:rsid w:val="00B825AB"/>
    <w:rsid w:val="00B8286B"/>
    <w:rsid w:val="00B85E5C"/>
    <w:rsid w:val="00B86327"/>
    <w:rsid w:val="00B9494C"/>
    <w:rsid w:val="00BA45C6"/>
    <w:rsid w:val="00BA6F1F"/>
    <w:rsid w:val="00BB4155"/>
    <w:rsid w:val="00BB5FF1"/>
    <w:rsid w:val="00BC125A"/>
    <w:rsid w:val="00BC5451"/>
    <w:rsid w:val="00BC5E39"/>
    <w:rsid w:val="00BE2102"/>
    <w:rsid w:val="00BF0C52"/>
    <w:rsid w:val="00C00613"/>
    <w:rsid w:val="00C01E68"/>
    <w:rsid w:val="00C073E6"/>
    <w:rsid w:val="00C122A7"/>
    <w:rsid w:val="00C14C8B"/>
    <w:rsid w:val="00C150AD"/>
    <w:rsid w:val="00C15AFA"/>
    <w:rsid w:val="00C25267"/>
    <w:rsid w:val="00C275F9"/>
    <w:rsid w:val="00C27E32"/>
    <w:rsid w:val="00C33A9C"/>
    <w:rsid w:val="00C44DF4"/>
    <w:rsid w:val="00C46469"/>
    <w:rsid w:val="00C539ED"/>
    <w:rsid w:val="00C60494"/>
    <w:rsid w:val="00C62D17"/>
    <w:rsid w:val="00C6743A"/>
    <w:rsid w:val="00C721DF"/>
    <w:rsid w:val="00C80960"/>
    <w:rsid w:val="00C816BB"/>
    <w:rsid w:val="00C84EFE"/>
    <w:rsid w:val="00C8574B"/>
    <w:rsid w:val="00C92FE9"/>
    <w:rsid w:val="00CA0AD5"/>
    <w:rsid w:val="00CA25EA"/>
    <w:rsid w:val="00CA467C"/>
    <w:rsid w:val="00CB18BD"/>
    <w:rsid w:val="00CD4C7F"/>
    <w:rsid w:val="00CD54CA"/>
    <w:rsid w:val="00CD674A"/>
    <w:rsid w:val="00CD6CF8"/>
    <w:rsid w:val="00CD7A78"/>
    <w:rsid w:val="00CE0409"/>
    <w:rsid w:val="00CE2221"/>
    <w:rsid w:val="00CE6D99"/>
    <w:rsid w:val="00CF5C0D"/>
    <w:rsid w:val="00D0319C"/>
    <w:rsid w:val="00D05324"/>
    <w:rsid w:val="00D20205"/>
    <w:rsid w:val="00D242B7"/>
    <w:rsid w:val="00D423BE"/>
    <w:rsid w:val="00D43A63"/>
    <w:rsid w:val="00D45423"/>
    <w:rsid w:val="00D45994"/>
    <w:rsid w:val="00D475EE"/>
    <w:rsid w:val="00D503B6"/>
    <w:rsid w:val="00D50C3C"/>
    <w:rsid w:val="00D5245E"/>
    <w:rsid w:val="00D53A53"/>
    <w:rsid w:val="00D6177C"/>
    <w:rsid w:val="00D67D2D"/>
    <w:rsid w:val="00D7663A"/>
    <w:rsid w:val="00D91162"/>
    <w:rsid w:val="00D9175B"/>
    <w:rsid w:val="00DA3FB7"/>
    <w:rsid w:val="00DA4B51"/>
    <w:rsid w:val="00DD0159"/>
    <w:rsid w:val="00DD03AD"/>
    <w:rsid w:val="00DD29E7"/>
    <w:rsid w:val="00DD4E7E"/>
    <w:rsid w:val="00DE2C47"/>
    <w:rsid w:val="00DE2D1D"/>
    <w:rsid w:val="00DE52DF"/>
    <w:rsid w:val="00DE696B"/>
    <w:rsid w:val="00DF20D3"/>
    <w:rsid w:val="00DF7510"/>
    <w:rsid w:val="00E01078"/>
    <w:rsid w:val="00E03FA4"/>
    <w:rsid w:val="00E17866"/>
    <w:rsid w:val="00E22D0D"/>
    <w:rsid w:val="00E23FA1"/>
    <w:rsid w:val="00E26155"/>
    <w:rsid w:val="00E26495"/>
    <w:rsid w:val="00E40F4A"/>
    <w:rsid w:val="00E44814"/>
    <w:rsid w:val="00E469AD"/>
    <w:rsid w:val="00E52F01"/>
    <w:rsid w:val="00E540AC"/>
    <w:rsid w:val="00E5709C"/>
    <w:rsid w:val="00E60C15"/>
    <w:rsid w:val="00E70E92"/>
    <w:rsid w:val="00E748DD"/>
    <w:rsid w:val="00E86E8A"/>
    <w:rsid w:val="00EA159B"/>
    <w:rsid w:val="00EA5404"/>
    <w:rsid w:val="00EA5CA8"/>
    <w:rsid w:val="00EA613D"/>
    <w:rsid w:val="00EA637E"/>
    <w:rsid w:val="00EB774B"/>
    <w:rsid w:val="00ED6C13"/>
    <w:rsid w:val="00EE4B70"/>
    <w:rsid w:val="00EF2ED1"/>
    <w:rsid w:val="00EF4EC3"/>
    <w:rsid w:val="00EF7D61"/>
    <w:rsid w:val="00F00A8E"/>
    <w:rsid w:val="00F154D7"/>
    <w:rsid w:val="00F164E3"/>
    <w:rsid w:val="00F17646"/>
    <w:rsid w:val="00F25F94"/>
    <w:rsid w:val="00F31ADF"/>
    <w:rsid w:val="00F32AB8"/>
    <w:rsid w:val="00F33534"/>
    <w:rsid w:val="00F33E7F"/>
    <w:rsid w:val="00F42526"/>
    <w:rsid w:val="00F46230"/>
    <w:rsid w:val="00F543A9"/>
    <w:rsid w:val="00F63606"/>
    <w:rsid w:val="00F735C9"/>
    <w:rsid w:val="00F76623"/>
    <w:rsid w:val="00F86478"/>
    <w:rsid w:val="00F9671B"/>
    <w:rsid w:val="00FA5B5B"/>
    <w:rsid w:val="00FB4BB2"/>
    <w:rsid w:val="00FC0557"/>
    <w:rsid w:val="00FC3CE7"/>
    <w:rsid w:val="00FD2AD2"/>
    <w:rsid w:val="00FD690A"/>
    <w:rsid w:val="00FE25DF"/>
    <w:rsid w:val="00FE44E8"/>
    <w:rsid w:val="00FE4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ocument Map"/>
    <w:basedOn w:val="a"/>
    <w:link w:val="af0"/>
    <w:uiPriority w:val="99"/>
    <w:semiHidden/>
    <w:unhideWhenUsed/>
    <w:rsid w:val="00CD6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CD674A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BC545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A6736-2F68-46B2-84E6-563AD8D26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12</cp:revision>
  <cp:lastPrinted>2021-05-27T07:53:00Z</cp:lastPrinted>
  <dcterms:created xsi:type="dcterms:W3CDTF">2021-06-02T10:21:00Z</dcterms:created>
  <dcterms:modified xsi:type="dcterms:W3CDTF">2021-06-08T03:26:00Z</dcterms:modified>
</cp:coreProperties>
</file>