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Публичное акционерное общество </w:t>
            </w:r>
            <w:r>
              <w:rPr>
                <w:b/>
                <w:sz w:val="24"/>
                <w:szCs w:val="24"/>
              </w:rPr>
              <w:t>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</w:t>
            </w:r>
            <w:r>
              <w:rPr>
                <w:sz w:val="24"/>
                <w:szCs w:val="24"/>
              </w:rPr>
              <w:t xml:space="preserve">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</w:t>
              </w:r>
              <w:r>
                <w:rPr>
                  <w:rStyle w:val="a3"/>
                  <w:b/>
                  <w:sz w:val="20"/>
                </w:rPr>
                <w:t>?id=560</w:t>
              </w:r>
            </w:hyperlink>
            <w:r>
              <w:rPr>
                <w:b/>
                <w:sz w:val="20"/>
              </w:rPr>
              <w:t>;</w:t>
            </w:r>
          </w:p>
          <w:p w:rsidR="00057864" w:rsidRDefault="00AC1271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EB0DA0" w:rsidP="00EB0DA0">
            <w:pPr>
              <w:ind w:right="-439"/>
              <w:jc w:val="both"/>
            </w:pPr>
            <w:r>
              <w:t>15</w:t>
            </w:r>
            <w:r w:rsidR="00AC1271">
              <w:t>.0</w:t>
            </w:r>
            <w:r>
              <w:t>4</w:t>
            </w:r>
            <w:r w:rsidR="00AC1271">
              <w:t>.2019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31 марта 201</w:t>
            </w:r>
            <w:r w:rsidR="00EB0DA0">
              <w:rPr>
                <w:b/>
                <w:i/>
                <w:sz w:val="24"/>
                <w:szCs w:val="24"/>
              </w:rPr>
              <w:t>9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EB0DA0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EB0DA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.2019.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EB0DA0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 w:rsidR="00EB0DA0" w:rsidRDefault="00EB0DA0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>Доверенность от 27.07.2018 № МО-862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3.2. Дата «</w:t>
            </w:r>
            <w:r w:rsidR="00EB0DA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</w:t>
            </w:r>
            <w:r w:rsidR="00EB0DA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57864"/>
    <w:rsid w:val="00131B54"/>
    <w:rsid w:val="00AC1271"/>
    <w:rsid w:val="00C16755"/>
    <w:rsid w:val="00EB0DA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26</cp:revision>
  <cp:lastPrinted>2019-01-15T13:36:00Z</cp:lastPrinted>
  <dcterms:created xsi:type="dcterms:W3CDTF">2019-01-09T10:24:00Z</dcterms:created>
  <dcterms:modified xsi:type="dcterms:W3CDTF">2019-04-15T08:46:00Z</dcterms:modified>
</cp:coreProperties>
</file>